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04B9" w:rsidRPr="00555799" w:rsidP="003704B9">
      <w:pPr>
        <w:suppressAutoHyphens/>
        <w:ind w:right="-1" w:firstLine="567"/>
        <w:jc w:val="right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>Дело № 5-</w:t>
      </w:r>
      <w:r w:rsidRPr="00555799" w:rsidR="002B0AF3">
        <w:rPr>
          <w:sz w:val="24"/>
          <w:szCs w:val="24"/>
          <w:lang w:eastAsia="ar-SA"/>
        </w:rPr>
        <w:t>412</w:t>
      </w:r>
      <w:r w:rsidRPr="00555799" w:rsidR="003B54C6">
        <w:rPr>
          <w:sz w:val="24"/>
          <w:szCs w:val="24"/>
          <w:lang w:eastAsia="ar-SA"/>
        </w:rPr>
        <w:t>-</w:t>
      </w:r>
      <w:r w:rsidRPr="00555799" w:rsidR="00464A4E">
        <w:rPr>
          <w:sz w:val="24"/>
          <w:szCs w:val="24"/>
          <w:lang w:eastAsia="ar-SA"/>
        </w:rPr>
        <w:t>2002</w:t>
      </w:r>
      <w:r w:rsidRPr="00555799">
        <w:rPr>
          <w:sz w:val="24"/>
          <w:szCs w:val="24"/>
          <w:lang w:eastAsia="ar-SA"/>
        </w:rPr>
        <w:t>/</w:t>
      </w:r>
      <w:r w:rsidRPr="00555799">
        <w:rPr>
          <w:sz w:val="24"/>
          <w:szCs w:val="24"/>
          <w:lang w:eastAsia="ar-SA"/>
        </w:rPr>
        <w:t>202</w:t>
      </w:r>
      <w:r w:rsidRPr="00555799" w:rsidR="002B0AF3">
        <w:rPr>
          <w:sz w:val="24"/>
          <w:szCs w:val="24"/>
          <w:lang w:eastAsia="ar-SA"/>
        </w:rPr>
        <w:t>6</w:t>
      </w:r>
    </w:p>
    <w:p w:rsidR="00F15625" w:rsidRPr="00555799" w:rsidP="003704B9">
      <w:pPr>
        <w:suppressAutoHyphens/>
        <w:ind w:right="-1" w:firstLine="567"/>
        <w:jc w:val="center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>ПОСТАНОВЛЕНИЕ</w:t>
      </w:r>
    </w:p>
    <w:p w:rsidR="00C503C8" w:rsidRPr="00555799" w:rsidP="00C503C8">
      <w:pPr>
        <w:jc w:val="center"/>
        <w:rPr>
          <w:sz w:val="24"/>
          <w:szCs w:val="24"/>
        </w:rPr>
      </w:pPr>
      <w:r w:rsidRPr="00555799">
        <w:rPr>
          <w:sz w:val="24"/>
          <w:szCs w:val="24"/>
        </w:rPr>
        <w:t>о назначении административного наказания</w:t>
      </w:r>
    </w:p>
    <w:p w:rsidR="00F15625" w:rsidRPr="00555799" w:rsidP="00F15625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>«</w:t>
      </w:r>
      <w:r w:rsidRPr="00555799" w:rsidR="00FA7537">
        <w:rPr>
          <w:sz w:val="24"/>
          <w:szCs w:val="24"/>
          <w:lang w:eastAsia="ar-SA"/>
        </w:rPr>
        <w:t>2</w:t>
      </w:r>
      <w:r w:rsidRPr="00555799" w:rsidR="002B0AF3">
        <w:rPr>
          <w:sz w:val="24"/>
          <w:szCs w:val="24"/>
          <w:lang w:eastAsia="ar-SA"/>
        </w:rPr>
        <w:t>5</w:t>
      </w:r>
      <w:r w:rsidRPr="00555799">
        <w:rPr>
          <w:sz w:val="24"/>
          <w:szCs w:val="24"/>
          <w:lang w:eastAsia="ar-SA"/>
        </w:rPr>
        <w:t>»</w:t>
      </w:r>
      <w:r w:rsidRPr="00555799" w:rsidR="00CE6127">
        <w:rPr>
          <w:sz w:val="24"/>
          <w:szCs w:val="24"/>
          <w:lang w:eastAsia="ar-SA"/>
        </w:rPr>
        <w:t xml:space="preserve"> </w:t>
      </w:r>
      <w:r w:rsidRPr="00555799" w:rsidR="003704B9">
        <w:rPr>
          <w:sz w:val="24"/>
          <w:szCs w:val="24"/>
          <w:lang w:eastAsia="ar-SA"/>
        </w:rPr>
        <w:t xml:space="preserve">марта </w:t>
      </w:r>
      <w:r w:rsidRPr="00555799" w:rsidR="007A646B">
        <w:rPr>
          <w:sz w:val="24"/>
          <w:szCs w:val="24"/>
          <w:lang w:eastAsia="ar-SA"/>
        </w:rPr>
        <w:t xml:space="preserve"> </w:t>
      </w:r>
      <w:r w:rsidRPr="00555799" w:rsidR="003704B9">
        <w:rPr>
          <w:sz w:val="24"/>
          <w:szCs w:val="24"/>
          <w:lang w:eastAsia="ar-SA"/>
        </w:rPr>
        <w:t>202</w:t>
      </w:r>
      <w:r w:rsidRPr="00555799" w:rsidR="002B0AF3">
        <w:rPr>
          <w:sz w:val="24"/>
          <w:szCs w:val="24"/>
          <w:lang w:eastAsia="ar-SA"/>
        </w:rPr>
        <w:t>6</w:t>
      </w:r>
      <w:r w:rsidRPr="00555799">
        <w:rPr>
          <w:sz w:val="24"/>
          <w:szCs w:val="24"/>
          <w:lang w:eastAsia="ar-SA"/>
        </w:rPr>
        <w:t xml:space="preserve"> года</w:t>
      </w:r>
      <w:r w:rsidRPr="00555799">
        <w:rPr>
          <w:sz w:val="24"/>
          <w:szCs w:val="24"/>
          <w:lang w:eastAsia="ar-SA"/>
        </w:rPr>
        <w:tab/>
      </w:r>
      <w:r w:rsidRPr="00555799">
        <w:rPr>
          <w:sz w:val="24"/>
          <w:szCs w:val="24"/>
          <w:lang w:eastAsia="ar-SA"/>
        </w:rPr>
        <w:tab/>
      </w:r>
      <w:r w:rsidRPr="00555799">
        <w:rPr>
          <w:sz w:val="24"/>
          <w:szCs w:val="24"/>
          <w:lang w:eastAsia="ar-SA"/>
        </w:rPr>
        <w:tab/>
      </w:r>
      <w:r w:rsidRPr="00555799">
        <w:rPr>
          <w:sz w:val="24"/>
          <w:szCs w:val="24"/>
          <w:lang w:eastAsia="ar-SA"/>
        </w:rPr>
        <w:tab/>
        <w:t xml:space="preserve">   </w:t>
      </w:r>
      <w:r w:rsidRPr="00555799" w:rsidR="001B4592">
        <w:rPr>
          <w:sz w:val="24"/>
          <w:szCs w:val="24"/>
          <w:lang w:eastAsia="ar-SA"/>
        </w:rPr>
        <w:t xml:space="preserve">             </w:t>
      </w:r>
      <w:r w:rsidRPr="00555799" w:rsidR="00E50802">
        <w:rPr>
          <w:sz w:val="24"/>
          <w:szCs w:val="24"/>
          <w:lang w:eastAsia="ar-SA"/>
        </w:rPr>
        <w:t xml:space="preserve">     </w:t>
      </w:r>
      <w:r w:rsidRPr="00555799">
        <w:rPr>
          <w:sz w:val="24"/>
          <w:szCs w:val="24"/>
          <w:lang w:eastAsia="ar-SA"/>
        </w:rPr>
        <w:t xml:space="preserve"> </w:t>
      </w:r>
      <w:r w:rsidRPr="00555799" w:rsidR="00082E06">
        <w:rPr>
          <w:sz w:val="24"/>
          <w:szCs w:val="24"/>
          <w:lang w:eastAsia="ar-SA"/>
        </w:rPr>
        <w:t xml:space="preserve">            </w:t>
      </w:r>
      <w:r w:rsidRPr="00555799">
        <w:rPr>
          <w:sz w:val="24"/>
          <w:szCs w:val="24"/>
          <w:lang w:eastAsia="ar-SA"/>
        </w:rPr>
        <w:t xml:space="preserve"> </w:t>
      </w:r>
      <w:r w:rsidRPr="00555799" w:rsidR="009B568F">
        <w:rPr>
          <w:sz w:val="24"/>
          <w:szCs w:val="24"/>
          <w:lang w:eastAsia="ar-SA"/>
        </w:rPr>
        <w:t xml:space="preserve">  </w:t>
      </w:r>
      <w:r w:rsidRPr="00555799">
        <w:rPr>
          <w:sz w:val="24"/>
          <w:szCs w:val="24"/>
          <w:lang w:eastAsia="ar-SA"/>
        </w:rPr>
        <w:t>город Нефтеюганск</w:t>
      </w:r>
    </w:p>
    <w:p w:rsidR="00F15625" w:rsidRPr="00555799" w:rsidP="00F15625">
      <w:pPr>
        <w:suppressAutoHyphens/>
        <w:ind w:right="-1" w:firstLine="567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 xml:space="preserve">  </w:t>
      </w:r>
    </w:p>
    <w:p w:rsidR="00464A4E" w:rsidRPr="00555799" w:rsidP="00464A4E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 xml:space="preserve">Мировой судья судебного участка № </w:t>
      </w:r>
      <w:r w:rsidRPr="00555799" w:rsidR="007A646B">
        <w:rPr>
          <w:sz w:val="24"/>
          <w:szCs w:val="24"/>
          <w:lang w:eastAsia="ar-SA"/>
        </w:rPr>
        <w:t>2</w:t>
      </w:r>
      <w:r w:rsidRPr="00555799">
        <w:rPr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</w:t>
      </w:r>
      <w:r w:rsidRPr="00555799" w:rsidR="00E50802">
        <w:rPr>
          <w:sz w:val="24"/>
          <w:szCs w:val="24"/>
          <w:lang w:eastAsia="ar-SA"/>
        </w:rPr>
        <w:t xml:space="preserve"> </w:t>
      </w:r>
      <w:r w:rsidRPr="00555799" w:rsidR="007A646B">
        <w:rPr>
          <w:sz w:val="24"/>
          <w:szCs w:val="24"/>
          <w:lang w:eastAsia="ar-SA"/>
        </w:rPr>
        <w:t xml:space="preserve">Е.А. Таскаева </w:t>
      </w:r>
      <w:r w:rsidRPr="00555799">
        <w:rPr>
          <w:sz w:val="24"/>
          <w:szCs w:val="24"/>
          <w:lang w:eastAsia="ar-SA"/>
        </w:rPr>
        <w:t>(628309, ХМАО-Югра, г. Нефтеюганск, 1 мкр-н, дом 30), рассмотрев в открытом</w:t>
      </w:r>
      <w:r w:rsidRPr="00555799" w:rsidR="00F742B3">
        <w:rPr>
          <w:sz w:val="24"/>
          <w:szCs w:val="24"/>
          <w:lang w:eastAsia="ar-SA"/>
        </w:rPr>
        <w:t xml:space="preserve"> </w:t>
      </w:r>
      <w:r w:rsidRPr="00555799">
        <w:rPr>
          <w:sz w:val="24"/>
          <w:szCs w:val="24"/>
          <w:lang w:eastAsia="ar-SA"/>
        </w:rPr>
        <w:t>судебном заседании дело об административном правонарушении в отношении:</w:t>
      </w:r>
    </w:p>
    <w:p w:rsidR="00336FCB" w:rsidRPr="00555799" w:rsidP="00464A4E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>Жилкина</w:t>
      </w:r>
      <w:r w:rsidRPr="00555799">
        <w:rPr>
          <w:sz w:val="24"/>
          <w:szCs w:val="24"/>
          <w:lang w:eastAsia="ar-SA"/>
        </w:rPr>
        <w:t xml:space="preserve"> А.</w:t>
      </w:r>
      <w:r w:rsidRPr="00555799">
        <w:rPr>
          <w:sz w:val="24"/>
          <w:szCs w:val="24"/>
          <w:lang w:eastAsia="ar-SA"/>
        </w:rPr>
        <w:t xml:space="preserve"> П.</w:t>
      </w:r>
      <w:r w:rsidRPr="00555799">
        <w:rPr>
          <w:sz w:val="24"/>
          <w:szCs w:val="24"/>
          <w:lang w:eastAsia="ar-SA"/>
        </w:rPr>
        <w:t>, ***</w:t>
      </w:r>
      <w:r w:rsidRPr="00555799">
        <w:rPr>
          <w:sz w:val="24"/>
          <w:szCs w:val="24"/>
          <w:lang w:eastAsia="ar-SA"/>
        </w:rPr>
        <w:t xml:space="preserve"> года рождения, уроженца ****</w:t>
      </w:r>
      <w:r w:rsidRPr="00555799" w:rsidR="00B406AE">
        <w:rPr>
          <w:sz w:val="24"/>
          <w:szCs w:val="24"/>
          <w:lang w:eastAsia="ar-SA"/>
        </w:rPr>
        <w:t xml:space="preserve">, </w:t>
      </w:r>
      <w:r w:rsidRPr="00555799">
        <w:rPr>
          <w:sz w:val="24"/>
          <w:szCs w:val="24"/>
          <w:lang w:eastAsia="ar-SA"/>
        </w:rPr>
        <w:t>работающего</w:t>
      </w:r>
      <w:r w:rsidRPr="00555799" w:rsidR="003704B9">
        <w:rPr>
          <w:sz w:val="24"/>
          <w:szCs w:val="24"/>
          <w:lang w:eastAsia="ar-SA"/>
        </w:rPr>
        <w:t xml:space="preserve"> </w:t>
      </w:r>
      <w:r w:rsidRPr="00555799">
        <w:rPr>
          <w:sz w:val="24"/>
          <w:szCs w:val="24"/>
          <w:lang w:eastAsia="ar-SA"/>
        </w:rPr>
        <w:t>ИП «***</w:t>
      </w:r>
      <w:r w:rsidRPr="00555799">
        <w:rPr>
          <w:sz w:val="24"/>
          <w:szCs w:val="24"/>
          <w:lang w:eastAsia="ar-SA"/>
        </w:rPr>
        <w:t>»</w:t>
      </w:r>
      <w:r w:rsidRPr="00555799">
        <w:rPr>
          <w:sz w:val="24"/>
          <w:szCs w:val="24"/>
          <w:lang w:eastAsia="ar-SA"/>
        </w:rPr>
        <w:t xml:space="preserve">, зарегистрированного </w:t>
      </w:r>
      <w:r w:rsidRPr="00555799">
        <w:rPr>
          <w:sz w:val="24"/>
          <w:szCs w:val="24"/>
          <w:lang w:eastAsia="ar-SA"/>
        </w:rPr>
        <w:t>по адресу: ****</w:t>
      </w:r>
      <w:r w:rsidRPr="00555799">
        <w:rPr>
          <w:sz w:val="24"/>
          <w:szCs w:val="24"/>
          <w:lang w:eastAsia="ar-SA"/>
        </w:rPr>
        <w:t>,</w:t>
      </w:r>
      <w:r w:rsidRPr="00555799">
        <w:rPr>
          <w:sz w:val="24"/>
          <w:szCs w:val="24"/>
          <w:lang w:eastAsia="ar-SA"/>
        </w:rPr>
        <w:t xml:space="preserve"> проживающего по адр</w:t>
      </w:r>
      <w:r w:rsidRPr="00555799" w:rsidR="00FA7537">
        <w:rPr>
          <w:sz w:val="24"/>
          <w:szCs w:val="24"/>
          <w:lang w:eastAsia="ar-SA"/>
        </w:rPr>
        <w:t>ес</w:t>
      </w:r>
      <w:r w:rsidRPr="00555799">
        <w:rPr>
          <w:sz w:val="24"/>
          <w:szCs w:val="24"/>
          <w:lang w:eastAsia="ar-SA"/>
        </w:rPr>
        <w:t>у: ****</w:t>
      </w:r>
      <w:r w:rsidRPr="00555799">
        <w:rPr>
          <w:sz w:val="24"/>
          <w:szCs w:val="24"/>
          <w:lang w:eastAsia="ar-SA"/>
        </w:rPr>
        <w:t xml:space="preserve">, паспортные </w:t>
      </w:r>
      <w:r w:rsidRPr="00555799">
        <w:rPr>
          <w:sz w:val="24"/>
          <w:szCs w:val="24"/>
          <w:lang w:eastAsia="ar-SA"/>
        </w:rPr>
        <w:t>данные:*</w:t>
      </w:r>
      <w:r w:rsidRPr="00555799">
        <w:rPr>
          <w:sz w:val="24"/>
          <w:szCs w:val="24"/>
          <w:lang w:eastAsia="ar-SA"/>
        </w:rPr>
        <w:t>***</w:t>
      </w:r>
    </w:p>
    <w:p w:rsidR="007B42F9" w:rsidRPr="00555799" w:rsidP="00464A4E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555799">
        <w:rPr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555799" w:rsidR="003704B9">
        <w:rPr>
          <w:sz w:val="24"/>
          <w:szCs w:val="24"/>
        </w:rPr>
        <w:t>1</w:t>
      </w:r>
      <w:r w:rsidRPr="00555799">
        <w:rPr>
          <w:sz w:val="24"/>
          <w:szCs w:val="24"/>
        </w:rPr>
        <w:t xml:space="preserve"> ст. 19.24 Кодекса Российской Федерации об административных правонарушениях,</w:t>
      </w:r>
    </w:p>
    <w:p w:rsidR="00F742B3" w:rsidRPr="00555799" w:rsidP="000E61FE">
      <w:pPr>
        <w:pStyle w:val="20"/>
        <w:shd w:val="clear" w:color="auto" w:fill="auto"/>
        <w:tabs>
          <w:tab w:val="left" w:pos="567"/>
          <w:tab w:val="left" w:pos="709"/>
        </w:tabs>
        <w:spacing w:before="0" w:after="60" w:line="240" w:lineRule="auto"/>
        <w:rPr>
          <w:sz w:val="24"/>
          <w:szCs w:val="24"/>
          <w:lang w:eastAsia="ru-RU"/>
        </w:rPr>
      </w:pPr>
    </w:p>
    <w:p w:rsidR="009B568F" w:rsidRPr="00555799" w:rsidP="009B568F">
      <w:pPr>
        <w:jc w:val="center"/>
        <w:rPr>
          <w:b/>
          <w:sz w:val="24"/>
          <w:szCs w:val="24"/>
        </w:rPr>
      </w:pPr>
      <w:r w:rsidRPr="00555799">
        <w:rPr>
          <w:b/>
          <w:sz w:val="24"/>
          <w:szCs w:val="24"/>
        </w:rPr>
        <w:t>У С Т А Н О В И Л:</w:t>
      </w:r>
    </w:p>
    <w:p w:rsidR="009B568F" w:rsidRPr="00555799" w:rsidP="009B568F">
      <w:pPr>
        <w:jc w:val="center"/>
        <w:rPr>
          <w:sz w:val="24"/>
          <w:szCs w:val="24"/>
        </w:rPr>
      </w:pPr>
    </w:p>
    <w:p w:rsidR="00A35DDD" w:rsidRPr="00555799" w:rsidP="00F742B3">
      <w:pPr>
        <w:suppressAutoHyphens/>
        <w:ind w:right="-1" w:firstLine="567"/>
        <w:jc w:val="both"/>
        <w:rPr>
          <w:sz w:val="24"/>
          <w:szCs w:val="24"/>
        </w:rPr>
      </w:pPr>
      <w:r w:rsidRPr="00555799">
        <w:rPr>
          <w:sz w:val="24"/>
          <w:szCs w:val="24"/>
          <w:lang w:eastAsia="ar-SA"/>
        </w:rPr>
        <w:t>Жилкин А.П.</w:t>
      </w:r>
      <w:r w:rsidRPr="00555799" w:rsidR="009B568F">
        <w:rPr>
          <w:sz w:val="24"/>
          <w:szCs w:val="24"/>
        </w:rPr>
        <w:t xml:space="preserve">, в отношении которого </w:t>
      </w:r>
      <w:r w:rsidRPr="00555799">
        <w:rPr>
          <w:sz w:val="24"/>
          <w:szCs w:val="24"/>
        </w:rPr>
        <w:t>07</w:t>
      </w:r>
      <w:r w:rsidRPr="00555799" w:rsidR="009B568F">
        <w:rPr>
          <w:sz w:val="24"/>
          <w:szCs w:val="24"/>
        </w:rPr>
        <w:t>.</w:t>
      </w:r>
      <w:r w:rsidRPr="00555799" w:rsidR="00F742B3">
        <w:rPr>
          <w:sz w:val="24"/>
          <w:szCs w:val="24"/>
        </w:rPr>
        <w:t>0</w:t>
      </w:r>
      <w:r w:rsidRPr="00555799">
        <w:rPr>
          <w:sz w:val="24"/>
          <w:szCs w:val="24"/>
        </w:rPr>
        <w:t>6</w:t>
      </w:r>
      <w:r w:rsidRPr="00555799" w:rsidR="009B568F">
        <w:rPr>
          <w:sz w:val="24"/>
          <w:szCs w:val="24"/>
        </w:rPr>
        <w:t>.20</w:t>
      </w:r>
      <w:r w:rsidRPr="00555799" w:rsidR="00FA7537">
        <w:rPr>
          <w:sz w:val="24"/>
          <w:szCs w:val="24"/>
        </w:rPr>
        <w:t>19</w:t>
      </w:r>
      <w:r w:rsidRPr="00555799" w:rsidR="009B568F">
        <w:rPr>
          <w:sz w:val="24"/>
          <w:szCs w:val="24"/>
        </w:rPr>
        <w:t xml:space="preserve"> года </w:t>
      </w:r>
      <w:r w:rsidRPr="00555799" w:rsidR="00464A4E">
        <w:rPr>
          <w:sz w:val="24"/>
          <w:szCs w:val="24"/>
        </w:rPr>
        <w:t xml:space="preserve">решением </w:t>
      </w:r>
      <w:r w:rsidRPr="00555799">
        <w:rPr>
          <w:sz w:val="24"/>
          <w:szCs w:val="24"/>
        </w:rPr>
        <w:t xml:space="preserve">Сургутского </w:t>
      </w:r>
      <w:r w:rsidRPr="00555799" w:rsidR="002E20D0">
        <w:rPr>
          <w:sz w:val="24"/>
          <w:szCs w:val="24"/>
        </w:rPr>
        <w:t>городского</w:t>
      </w:r>
      <w:r w:rsidRPr="00555799">
        <w:rPr>
          <w:sz w:val="24"/>
          <w:szCs w:val="24"/>
        </w:rPr>
        <w:t xml:space="preserve"> суда ХМАО-Югры </w:t>
      </w:r>
      <w:r w:rsidRPr="00555799" w:rsidR="009B568F">
        <w:rPr>
          <w:sz w:val="24"/>
          <w:szCs w:val="24"/>
        </w:rPr>
        <w:t xml:space="preserve">установлен административный надзор, и установлено ограничение в виде </w:t>
      </w:r>
      <w:r w:rsidRPr="00555799" w:rsidR="003704B9">
        <w:rPr>
          <w:sz w:val="24"/>
          <w:szCs w:val="24"/>
        </w:rPr>
        <w:t xml:space="preserve">обязательной явки </w:t>
      </w:r>
      <w:r w:rsidRPr="00555799">
        <w:rPr>
          <w:sz w:val="24"/>
          <w:szCs w:val="24"/>
        </w:rPr>
        <w:t xml:space="preserve">один раз </w:t>
      </w:r>
      <w:r w:rsidRPr="00555799" w:rsidR="00F742B3">
        <w:rPr>
          <w:sz w:val="24"/>
          <w:szCs w:val="24"/>
        </w:rPr>
        <w:t>в месяц</w:t>
      </w:r>
      <w:r w:rsidRPr="00555799" w:rsidR="009B568F">
        <w:rPr>
          <w:sz w:val="24"/>
          <w:szCs w:val="24"/>
        </w:rPr>
        <w:t>,</w:t>
      </w:r>
      <w:r w:rsidRPr="00555799" w:rsidR="00F742B3">
        <w:rPr>
          <w:color w:val="FF0000"/>
          <w:sz w:val="24"/>
          <w:szCs w:val="24"/>
        </w:rPr>
        <w:t xml:space="preserve"> </w:t>
      </w:r>
      <w:r w:rsidRPr="00555799">
        <w:rPr>
          <w:sz w:val="24"/>
          <w:szCs w:val="24"/>
        </w:rPr>
        <w:t>24</w:t>
      </w:r>
      <w:r w:rsidRPr="00555799" w:rsidR="002962B6">
        <w:rPr>
          <w:sz w:val="24"/>
          <w:szCs w:val="24"/>
        </w:rPr>
        <w:t>.02</w:t>
      </w:r>
      <w:r w:rsidRPr="00555799" w:rsidR="00336FCB">
        <w:rPr>
          <w:sz w:val="24"/>
          <w:szCs w:val="24"/>
        </w:rPr>
        <w:t>.</w:t>
      </w:r>
      <w:r w:rsidRPr="00555799" w:rsidR="003704B9">
        <w:rPr>
          <w:sz w:val="24"/>
          <w:szCs w:val="24"/>
        </w:rPr>
        <w:t>202</w:t>
      </w:r>
      <w:r w:rsidRPr="00555799">
        <w:rPr>
          <w:sz w:val="24"/>
          <w:szCs w:val="24"/>
        </w:rPr>
        <w:t>6</w:t>
      </w:r>
      <w:r w:rsidRPr="00555799" w:rsidR="00F742B3">
        <w:rPr>
          <w:sz w:val="24"/>
          <w:szCs w:val="24"/>
        </w:rPr>
        <w:t xml:space="preserve"> года не явился на регистрацию в ОМВД России по г. Нефте</w:t>
      </w:r>
      <w:r w:rsidRPr="00555799" w:rsidR="00B406AE">
        <w:rPr>
          <w:sz w:val="24"/>
          <w:szCs w:val="24"/>
        </w:rPr>
        <w:t>юганску, а именно по адресу: г.</w:t>
      </w:r>
      <w:r w:rsidRPr="00555799" w:rsidR="00F742B3">
        <w:rPr>
          <w:sz w:val="24"/>
          <w:szCs w:val="24"/>
        </w:rPr>
        <w:t xml:space="preserve">Нефтеюганск, 8а </w:t>
      </w:r>
      <w:r w:rsidRPr="00555799" w:rsidR="00F742B3">
        <w:rPr>
          <w:sz w:val="24"/>
          <w:szCs w:val="24"/>
        </w:rPr>
        <w:t>мкр.,</w:t>
      </w:r>
      <w:r w:rsidRPr="00555799" w:rsidR="00F742B3">
        <w:rPr>
          <w:sz w:val="24"/>
          <w:szCs w:val="24"/>
        </w:rPr>
        <w:t xml:space="preserve"> 58 дом, 102 каб., </w:t>
      </w:r>
      <w:r w:rsidRPr="00555799" w:rsidR="005D57C7">
        <w:rPr>
          <w:sz w:val="24"/>
          <w:szCs w:val="24"/>
        </w:rPr>
        <w:t>чем нарушил административное ограничение, установленное судом. Данное бездействие не содерж</w:t>
      </w:r>
      <w:r w:rsidRPr="00555799">
        <w:rPr>
          <w:sz w:val="24"/>
          <w:szCs w:val="24"/>
        </w:rPr>
        <w:t>ит уголовно наказуемого деяния.</w:t>
      </w:r>
    </w:p>
    <w:p w:rsidR="00E50802" w:rsidRPr="00555799" w:rsidP="00A35DDD">
      <w:pPr>
        <w:suppressAutoHyphens/>
        <w:ind w:right="-1" w:firstLine="567"/>
        <w:jc w:val="both"/>
        <w:rPr>
          <w:sz w:val="24"/>
          <w:szCs w:val="24"/>
        </w:rPr>
      </w:pPr>
      <w:r w:rsidRPr="00555799">
        <w:rPr>
          <w:sz w:val="24"/>
          <w:szCs w:val="24"/>
        </w:rPr>
        <w:t xml:space="preserve">В судебном заседании </w:t>
      </w:r>
      <w:r w:rsidRPr="00555799" w:rsidR="002B0AF3">
        <w:rPr>
          <w:sz w:val="24"/>
          <w:szCs w:val="24"/>
          <w:lang w:eastAsia="ar-SA"/>
        </w:rPr>
        <w:t>Жилкин А.П.</w:t>
      </w:r>
      <w:r w:rsidRPr="00555799" w:rsidR="00F742B3">
        <w:rPr>
          <w:sz w:val="24"/>
          <w:szCs w:val="24"/>
          <w:lang w:eastAsia="ar-SA"/>
        </w:rPr>
        <w:t xml:space="preserve"> </w:t>
      </w:r>
      <w:r w:rsidRPr="00555799" w:rsidR="00E33F95">
        <w:rPr>
          <w:sz w:val="24"/>
          <w:szCs w:val="24"/>
        </w:rPr>
        <w:t xml:space="preserve">событие и вину в совершении административного правонарушения </w:t>
      </w:r>
      <w:r w:rsidRPr="00555799" w:rsidR="002B0AF3">
        <w:rPr>
          <w:sz w:val="24"/>
          <w:szCs w:val="24"/>
        </w:rPr>
        <w:t xml:space="preserve">признал, не явился так как </w:t>
      </w:r>
      <w:r w:rsidRPr="00555799" w:rsidR="002E20D0">
        <w:rPr>
          <w:sz w:val="24"/>
          <w:szCs w:val="24"/>
        </w:rPr>
        <w:t>за</w:t>
      </w:r>
      <w:r w:rsidRPr="00555799" w:rsidR="002B0AF3">
        <w:rPr>
          <w:sz w:val="24"/>
          <w:szCs w:val="24"/>
        </w:rPr>
        <w:t>болел, врача не вызывал, инспектора не предупрежд</w:t>
      </w:r>
      <w:r w:rsidRPr="00555799" w:rsidR="002E20D0">
        <w:rPr>
          <w:sz w:val="24"/>
          <w:szCs w:val="24"/>
        </w:rPr>
        <w:t>ал.</w:t>
      </w:r>
    </w:p>
    <w:p w:rsidR="002E20D0" w:rsidRPr="00555799" w:rsidP="002E20D0">
      <w:pPr>
        <w:suppressAutoHyphens/>
        <w:ind w:right="-1" w:firstLine="567"/>
        <w:jc w:val="both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 xml:space="preserve">Защитник </w:t>
      </w:r>
      <w:r w:rsidRPr="00555799">
        <w:rPr>
          <w:sz w:val="24"/>
          <w:szCs w:val="24"/>
          <w:lang w:eastAsia="ar-SA"/>
        </w:rPr>
        <w:t>Жилкина А.П</w:t>
      </w:r>
      <w:r w:rsidRPr="00555799">
        <w:rPr>
          <w:sz w:val="24"/>
          <w:szCs w:val="24"/>
          <w:lang w:eastAsia="ar-SA"/>
        </w:rPr>
        <w:t>. – адвокат К.</w:t>
      </w:r>
      <w:r w:rsidRPr="00555799">
        <w:rPr>
          <w:sz w:val="24"/>
          <w:szCs w:val="24"/>
          <w:lang w:eastAsia="ar-SA"/>
        </w:rPr>
        <w:t xml:space="preserve"> в судебном заседании </w:t>
      </w:r>
      <w:r w:rsidRPr="00555799">
        <w:rPr>
          <w:sz w:val="24"/>
          <w:szCs w:val="24"/>
          <w:lang w:eastAsia="ar-SA"/>
        </w:rPr>
        <w:t>просил суд производство по делу об администрати</w:t>
      </w:r>
      <w:r w:rsidRPr="00555799">
        <w:rPr>
          <w:sz w:val="24"/>
          <w:szCs w:val="24"/>
          <w:lang w:eastAsia="ar-SA"/>
        </w:rPr>
        <w:t>вном правонарушении прекратить за малозначительностью.</w:t>
      </w:r>
    </w:p>
    <w:p w:rsidR="002E20D0" w:rsidRPr="00555799" w:rsidP="002E20D0">
      <w:pPr>
        <w:suppressAutoHyphens/>
        <w:ind w:right="-1" w:firstLine="567"/>
        <w:jc w:val="both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>Допрошенная в судебном заседании в качестве свидетеля Х.</w:t>
      </w:r>
      <w:r w:rsidRPr="00555799">
        <w:rPr>
          <w:sz w:val="24"/>
          <w:szCs w:val="24"/>
          <w:lang w:eastAsia="ar-SA"/>
        </w:rPr>
        <w:t xml:space="preserve"> </w:t>
      </w:r>
      <w:r w:rsidRPr="00555799">
        <w:rPr>
          <w:sz w:val="24"/>
          <w:szCs w:val="24"/>
          <w:lang w:eastAsia="ar-SA"/>
        </w:rPr>
        <w:t>пояснил</w:t>
      </w:r>
      <w:r w:rsidRPr="00555799">
        <w:rPr>
          <w:sz w:val="24"/>
          <w:szCs w:val="24"/>
          <w:lang w:eastAsia="ar-SA"/>
        </w:rPr>
        <w:t>а</w:t>
      </w:r>
      <w:r w:rsidRPr="00555799">
        <w:rPr>
          <w:sz w:val="24"/>
          <w:szCs w:val="24"/>
          <w:lang w:eastAsia="ar-SA"/>
        </w:rPr>
        <w:t>, что она является инспектором ГОАН О</w:t>
      </w:r>
      <w:r w:rsidRPr="00555799">
        <w:rPr>
          <w:sz w:val="24"/>
          <w:szCs w:val="24"/>
          <w:lang w:eastAsia="ar-SA"/>
        </w:rPr>
        <w:t>МВД России по г.Нефтеюганску. 25.03.2026</w:t>
      </w:r>
      <w:r w:rsidRPr="00555799">
        <w:rPr>
          <w:sz w:val="24"/>
          <w:szCs w:val="24"/>
          <w:lang w:eastAsia="ar-SA"/>
        </w:rPr>
        <w:t xml:space="preserve"> </w:t>
      </w:r>
      <w:r w:rsidRPr="00555799">
        <w:rPr>
          <w:sz w:val="24"/>
          <w:szCs w:val="24"/>
          <w:lang w:eastAsia="ar-SA"/>
        </w:rPr>
        <w:t>Жилкин</w:t>
      </w:r>
      <w:r w:rsidRPr="00555799">
        <w:rPr>
          <w:sz w:val="24"/>
          <w:szCs w:val="24"/>
          <w:lang w:eastAsia="ar-SA"/>
        </w:rPr>
        <w:t xml:space="preserve"> А.П. явился к ней и сказал, что хочет отметиться, не говорил ей, что он болеет, подтверждающих документов не предоставил. Потом заявил, что он был 24.02.2026г., но при просмотре камер видеонаблюдения этот факт не подтвердился. О не возможности явится 24.0</w:t>
      </w:r>
      <w:r w:rsidRPr="00555799">
        <w:rPr>
          <w:sz w:val="24"/>
          <w:szCs w:val="24"/>
          <w:lang w:eastAsia="ar-SA"/>
        </w:rPr>
        <w:t>2.2026г. Жилкин А.П. ей не звонил и не предупреждал</w:t>
      </w:r>
      <w:r w:rsidRPr="00555799">
        <w:rPr>
          <w:sz w:val="24"/>
          <w:szCs w:val="24"/>
          <w:lang w:eastAsia="ar-SA"/>
        </w:rPr>
        <w:t>.</w:t>
      </w:r>
    </w:p>
    <w:p w:rsidR="005C7919" w:rsidRPr="00555799" w:rsidP="000E61FE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55799">
        <w:rPr>
          <w:sz w:val="24"/>
          <w:szCs w:val="24"/>
        </w:rPr>
        <w:t xml:space="preserve">Мировой судья, выслушав </w:t>
      </w:r>
      <w:r w:rsidRPr="00555799" w:rsidR="002B0AF3">
        <w:rPr>
          <w:sz w:val="24"/>
          <w:szCs w:val="24"/>
          <w:lang w:eastAsia="ar-SA"/>
        </w:rPr>
        <w:t>Жилкин</w:t>
      </w:r>
      <w:r w:rsidRPr="00555799" w:rsidR="002E20D0">
        <w:rPr>
          <w:sz w:val="24"/>
          <w:szCs w:val="24"/>
          <w:lang w:eastAsia="ar-SA"/>
        </w:rPr>
        <w:t>а</w:t>
      </w:r>
      <w:r w:rsidRPr="00555799" w:rsidR="002B0AF3">
        <w:rPr>
          <w:sz w:val="24"/>
          <w:szCs w:val="24"/>
          <w:lang w:eastAsia="ar-SA"/>
        </w:rPr>
        <w:t xml:space="preserve"> А.П.</w:t>
      </w:r>
      <w:r w:rsidRPr="00555799">
        <w:rPr>
          <w:sz w:val="24"/>
          <w:szCs w:val="24"/>
        </w:rPr>
        <w:t xml:space="preserve">, </w:t>
      </w:r>
      <w:r w:rsidRPr="00555799" w:rsidR="00FA7537">
        <w:rPr>
          <w:sz w:val="24"/>
          <w:szCs w:val="24"/>
        </w:rPr>
        <w:t xml:space="preserve">его представителя </w:t>
      </w:r>
      <w:r w:rsidRPr="00555799">
        <w:rPr>
          <w:sz w:val="24"/>
          <w:szCs w:val="24"/>
        </w:rPr>
        <w:t>К</w:t>
      </w:r>
      <w:r w:rsidRPr="00555799" w:rsidR="00FA7537">
        <w:rPr>
          <w:sz w:val="24"/>
          <w:szCs w:val="24"/>
        </w:rPr>
        <w:t xml:space="preserve">., инспектора ОМВД по г. Нефтеюганску </w:t>
      </w:r>
      <w:r w:rsidRPr="00555799">
        <w:rPr>
          <w:sz w:val="24"/>
          <w:szCs w:val="24"/>
        </w:rPr>
        <w:t>Х</w:t>
      </w:r>
      <w:r w:rsidRPr="00555799" w:rsidR="00FA7537">
        <w:rPr>
          <w:sz w:val="24"/>
          <w:szCs w:val="24"/>
        </w:rPr>
        <w:t xml:space="preserve">., </w:t>
      </w:r>
      <w:r w:rsidRPr="00555799">
        <w:rPr>
          <w:sz w:val="24"/>
          <w:szCs w:val="24"/>
        </w:rPr>
        <w:t xml:space="preserve">исследовав материалы дела, считает, что вина </w:t>
      </w:r>
      <w:r w:rsidRPr="00555799" w:rsidR="002B0AF3">
        <w:rPr>
          <w:sz w:val="24"/>
          <w:szCs w:val="24"/>
          <w:lang w:eastAsia="ar-SA"/>
        </w:rPr>
        <w:t>Жилкина А.П.</w:t>
      </w:r>
      <w:r w:rsidRPr="00555799" w:rsidR="00F742B3">
        <w:rPr>
          <w:sz w:val="24"/>
          <w:szCs w:val="24"/>
          <w:lang w:eastAsia="ar-SA"/>
        </w:rPr>
        <w:t xml:space="preserve"> </w:t>
      </w:r>
      <w:r w:rsidRPr="00555799">
        <w:rPr>
          <w:sz w:val="24"/>
          <w:szCs w:val="24"/>
        </w:rPr>
        <w:t>в совершении правонаруш</w:t>
      </w:r>
      <w:r w:rsidRPr="00555799">
        <w:rPr>
          <w:sz w:val="24"/>
          <w:szCs w:val="24"/>
        </w:rPr>
        <w:t>ения полностью доказана и подтверждается следующими доказательствами:</w:t>
      </w:r>
    </w:p>
    <w:p w:rsidR="00464A4E" w:rsidRPr="00555799" w:rsidP="00464A4E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55799">
        <w:rPr>
          <w:sz w:val="24"/>
          <w:szCs w:val="24"/>
        </w:rPr>
        <w:t>- протоколом об административном правонарушении</w:t>
      </w:r>
      <w:r w:rsidRPr="00555799" w:rsidR="009B64B8">
        <w:rPr>
          <w:sz w:val="24"/>
          <w:szCs w:val="24"/>
        </w:rPr>
        <w:t xml:space="preserve"> </w:t>
      </w:r>
      <w:r w:rsidRPr="00555799">
        <w:rPr>
          <w:sz w:val="24"/>
          <w:szCs w:val="24"/>
        </w:rPr>
        <w:t>86 №</w:t>
      </w:r>
      <w:r w:rsidRPr="00555799" w:rsidR="00CC32FC">
        <w:rPr>
          <w:sz w:val="24"/>
          <w:szCs w:val="24"/>
        </w:rPr>
        <w:t xml:space="preserve"> </w:t>
      </w:r>
      <w:r w:rsidRPr="00555799" w:rsidR="002E20D0">
        <w:rPr>
          <w:sz w:val="24"/>
          <w:szCs w:val="24"/>
        </w:rPr>
        <w:t>466697</w:t>
      </w:r>
      <w:r w:rsidRPr="00555799" w:rsidR="00E50802">
        <w:rPr>
          <w:sz w:val="24"/>
          <w:szCs w:val="24"/>
        </w:rPr>
        <w:t xml:space="preserve"> </w:t>
      </w:r>
      <w:r w:rsidRPr="00555799" w:rsidR="00683EBF">
        <w:rPr>
          <w:sz w:val="24"/>
          <w:szCs w:val="24"/>
        </w:rPr>
        <w:t xml:space="preserve">от </w:t>
      </w:r>
      <w:r w:rsidRPr="00555799" w:rsidR="002E20D0">
        <w:rPr>
          <w:sz w:val="24"/>
          <w:szCs w:val="24"/>
        </w:rPr>
        <w:t>24</w:t>
      </w:r>
      <w:r w:rsidRPr="00555799" w:rsidR="00DE0959">
        <w:rPr>
          <w:sz w:val="24"/>
          <w:szCs w:val="24"/>
        </w:rPr>
        <w:t>.</w:t>
      </w:r>
      <w:r w:rsidRPr="00555799" w:rsidR="002E20D0">
        <w:rPr>
          <w:sz w:val="24"/>
          <w:szCs w:val="24"/>
        </w:rPr>
        <w:t>03</w:t>
      </w:r>
      <w:r w:rsidRPr="00555799" w:rsidR="001B4592">
        <w:rPr>
          <w:sz w:val="24"/>
          <w:szCs w:val="24"/>
        </w:rPr>
        <w:t>.202</w:t>
      </w:r>
      <w:r w:rsidRPr="00555799" w:rsidR="002E20D0">
        <w:rPr>
          <w:sz w:val="24"/>
          <w:szCs w:val="24"/>
        </w:rPr>
        <w:t>6</w:t>
      </w:r>
      <w:r w:rsidRPr="00555799" w:rsidR="00683EBF">
        <w:rPr>
          <w:sz w:val="24"/>
          <w:szCs w:val="24"/>
        </w:rPr>
        <w:t xml:space="preserve"> года</w:t>
      </w:r>
      <w:r w:rsidRPr="00555799">
        <w:rPr>
          <w:sz w:val="24"/>
          <w:szCs w:val="24"/>
        </w:rPr>
        <w:t>,</w:t>
      </w:r>
      <w:r w:rsidRPr="00555799" w:rsidR="00E50802">
        <w:rPr>
          <w:sz w:val="24"/>
          <w:szCs w:val="24"/>
        </w:rPr>
        <w:t xml:space="preserve"> </w:t>
      </w:r>
      <w:r w:rsidRPr="00555799" w:rsidR="00DA4919">
        <w:rPr>
          <w:sz w:val="24"/>
          <w:szCs w:val="24"/>
        </w:rPr>
        <w:t>согласно которому</w:t>
      </w:r>
      <w:r w:rsidRPr="00555799" w:rsidR="00E50802">
        <w:rPr>
          <w:sz w:val="24"/>
          <w:szCs w:val="24"/>
        </w:rPr>
        <w:t xml:space="preserve"> </w:t>
      </w:r>
      <w:r w:rsidRPr="00555799" w:rsidR="002B0AF3">
        <w:rPr>
          <w:sz w:val="24"/>
          <w:szCs w:val="24"/>
          <w:lang w:eastAsia="ar-SA"/>
        </w:rPr>
        <w:t>Жилкин А.П.</w:t>
      </w:r>
      <w:r w:rsidRPr="00555799" w:rsidR="00894B8A">
        <w:rPr>
          <w:sz w:val="24"/>
          <w:szCs w:val="24"/>
        </w:rPr>
        <w:t xml:space="preserve">, </w:t>
      </w:r>
      <w:r w:rsidRPr="00555799" w:rsidR="006B7548">
        <w:rPr>
          <w:sz w:val="24"/>
          <w:szCs w:val="24"/>
        </w:rPr>
        <w:t>с протоколом ознакомлен</w:t>
      </w:r>
      <w:r w:rsidRPr="00555799" w:rsidR="001B4592">
        <w:rPr>
          <w:sz w:val="24"/>
          <w:szCs w:val="24"/>
        </w:rPr>
        <w:t xml:space="preserve">, </w:t>
      </w:r>
      <w:r w:rsidRPr="00555799" w:rsidR="006B7548">
        <w:rPr>
          <w:sz w:val="24"/>
          <w:szCs w:val="24"/>
        </w:rPr>
        <w:t>права, предусмотренные ст. 25.1 КоАП РФ и ст. 51 Конституции РФ разъяснены</w:t>
      </w:r>
      <w:r w:rsidRPr="00555799" w:rsidR="008D434D">
        <w:rPr>
          <w:sz w:val="24"/>
          <w:szCs w:val="24"/>
        </w:rPr>
        <w:t>.</w:t>
      </w:r>
    </w:p>
    <w:p w:rsidR="008026F8" w:rsidRPr="00555799" w:rsidP="008026F8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55799">
        <w:rPr>
          <w:sz w:val="24"/>
          <w:szCs w:val="24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555799" w:rsidR="00DE0959">
        <w:rPr>
          <w:sz w:val="24"/>
          <w:szCs w:val="24"/>
        </w:rPr>
        <w:t>рапортами инспектор</w:t>
      </w:r>
      <w:r w:rsidRPr="00555799" w:rsidR="00F742B3">
        <w:rPr>
          <w:sz w:val="24"/>
          <w:szCs w:val="24"/>
        </w:rPr>
        <w:t>ов</w:t>
      </w:r>
      <w:r w:rsidRPr="00555799" w:rsidR="00DE0959">
        <w:rPr>
          <w:sz w:val="24"/>
          <w:szCs w:val="24"/>
        </w:rPr>
        <w:t xml:space="preserve"> </w:t>
      </w:r>
      <w:r w:rsidRPr="00555799" w:rsidR="00FA7537">
        <w:rPr>
          <w:sz w:val="24"/>
          <w:szCs w:val="24"/>
        </w:rPr>
        <w:t xml:space="preserve">ГОАН </w:t>
      </w:r>
      <w:r w:rsidRPr="00555799" w:rsidR="00DE0959">
        <w:rPr>
          <w:sz w:val="24"/>
          <w:szCs w:val="24"/>
        </w:rPr>
        <w:t xml:space="preserve">ОУУП и ПДН ОМВД России </w:t>
      </w:r>
      <w:r w:rsidRPr="00555799" w:rsidR="00DE0959">
        <w:rPr>
          <w:sz w:val="24"/>
          <w:szCs w:val="24"/>
        </w:rPr>
        <w:t>по гор</w:t>
      </w:r>
      <w:r w:rsidRPr="00555799" w:rsidR="00DE0959">
        <w:rPr>
          <w:sz w:val="24"/>
          <w:szCs w:val="24"/>
        </w:rPr>
        <w:t>. Нефтеюганску от</w:t>
      </w:r>
      <w:r w:rsidRPr="00555799" w:rsidR="002E20D0">
        <w:rPr>
          <w:sz w:val="24"/>
          <w:szCs w:val="24"/>
        </w:rPr>
        <w:t xml:space="preserve"> 24</w:t>
      </w:r>
      <w:r w:rsidRPr="00555799" w:rsidR="00B406AE">
        <w:rPr>
          <w:sz w:val="24"/>
          <w:szCs w:val="24"/>
        </w:rPr>
        <w:t>.</w:t>
      </w:r>
      <w:r w:rsidRPr="00555799" w:rsidR="003704B9">
        <w:rPr>
          <w:sz w:val="24"/>
          <w:szCs w:val="24"/>
        </w:rPr>
        <w:t>0</w:t>
      </w:r>
      <w:r w:rsidRPr="00555799" w:rsidR="002E20D0">
        <w:rPr>
          <w:sz w:val="24"/>
          <w:szCs w:val="24"/>
        </w:rPr>
        <w:t>3</w:t>
      </w:r>
      <w:r w:rsidRPr="00555799" w:rsidR="00A35DDD">
        <w:rPr>
          <w:sz w:val="24"/>
          <w:szCs w:val="24"/>
        </w:rPr>
        <w:t>.202</w:t>
      </w:r>
      <w:r w:rsidRPr="00555799" w:rsidR="002E20D0">
        <w:rPr>
          <w:sz w:val="24"/>
          <w:szCs w:val="24"/>
        </w:rPr>
        <w:t>6</w:t>
      </w:r>
      <w:r w:rsidRPr="00555799" w:rsidR="00DE0959">
        <w:rPr>
          <w:sz w:val="24"/>
          <w:szCs w:val="24"/>
        </w:rPr>
        <w:t xml:space="preserve"> г.</w:t>
      </w:r>
      <w:r w:rsidRPr="00555799" w:rsidR="00FA7537">
        <w:rPr>
          <w:sz w:val="24"/>
          <w:szCs w:val="24"/>
        </w:rPr>
        <w:t xml:space="preserve">, старшего УУП ОУУП и ПДН ОМВД России </w:t>
      </w:r>
      <w:r w:rsidRPr="00555799" w:rsidR="00FA7537">
        <w:rPr>
          <w:sz w:val="24"/>
          <w:szCs w:val="24"/>
        </w:rPr>
        <w:t>по гор</w:t>
      </w:r>
      <w:r w:rsidRPr="00555799" w:rsidR="00FA7537">
        <w:rPr>
          <w:sz w:val="24"/>
          <w:szCs w:val="24"/>
        </w:rPr>
        <w:t>. Нефтеюганску от</w:t>
      </w:r>
      <w:r w:rsidRPr="00555799" w:rsidR="002E20D0">
        <w:rPr>
          <w:sz w:val="24"/>
          <w:szCs w:val="24"/>
        </w:rPr>
        <w:t xml:space="preserve"> 06</w:t>
      </w:r>
      <w:r w:rsidRPr="00555799" w:rsidR="00FA7537">
        <w:rPr>
          <w:sz w:val="24"/>
          <w:szCs w:val="24"/>
        </w:rPr>
        <w:t>.03.202</w:t>
      </w:r>
      <w:r w:rsidRPr="00555799" w:rsidR="002E20D0">
        <w:rPr>
          <w:sz w:val="24"/>
          <w:szCs w:val="24"/>
        </w:rPr>
        <w:t>6</w:t>
      </w:r>
      <w:r w:rsidRPr="00555799" w:rsidR="00FA7537">
        <w:rPr>
          <w:sz w:val="24"/>
          <w:szCs w:val="24"/>
        </w:rPr>
        <w:t xml:space="preserve"> г</w:t>
      </w:r>
      <w:r w:rsidRPr="00555799" w:rsidR="00DE0959">
        <w:rPr>
          <w:sz w:val="24"/>
          <w:szCs w:val="24"/>
        </w:rPr>
        <w:t xml:space="preserve">; объяснениями </w:t>
      </w:r>
      <w:r w:rsidRPr="00555799" w:rsidR="002B0AF3">
        <w:rPr>
          <w:sz w:val="24"/>
          <w:szCs w:val="24"/>
          <w:lang w:eastAsia="ar-SA"/>
        </w:rPr>
        <w:t>Жилкин</w:t>
      </w:r>
      <w:r w:rsidRPr="00555799" w:rsidR="002E20D0">
        <w:rPr>
          <w:sz w:val="24"/>
          <w:szCs w:val="24"/>
          <w:lang w:eastAsia="ar-SA"/>
        </w:rPr>
        <w:t>а</w:t>
      </w:r>
      <w:r w:rsidRPr="00555799" w:rsidR="002B0AF3">
        <w:rPr>
          <w:sz w:val="24"/>
          <w:szCs w:val="24"/>
          <w:lang w:eastAsia="ar-SA"/>
        </w:rPr>
        <w:t xml:space="preserve"> А.П.</w:t>
      </w:r>
      <w:r w:rsidRPr="00555799" w:rsidR="00F742B3">
        <w:rPr>
          <w:sz w:val="24"/>
          <w:szCs w:val="24"/>
          <w:lang w:eastAsia="ar-SA"/>
        </w:rPr>
        <w:t xml:space="preserve"> </w:t>
      </w:r>
      <w:r w:rsidRPr="00555799" w:rsidR="00840E42">
        <w:rPr>
          <w:sz w:val="24"/>
          <w:szCs w:val="24"/>
        </w:rPr>
        <w:t xml:space="preserve">на отдельном бланке; копией решения </w:t>
      </w:r>
      <w:r w:rsidRPr="00555799" w:rsidR="002E20D0">
        <w:rPr>
          <w:sz w:val="24"/>
          <w:szCs w:val="24"/>
        </w:rPr>
        <w:t xml:space="preserve">Сургутского городского суда ХМАО-Югры </w:t>
      </w:r>
      <w:r w:rsidRPr="00555799" w:rsidR="00840E42">
        <w:rPr>
          <w:sz w:val="24"/>
          <w:szCs w:val="24"/>
        </w:rPr>
        <w:t xml:space="preserve">от </w:t>
      </w:r>
      <w:r w:rsidRPr="00555799" w:rsidR="002E20D0">
        <w:rPr>
          <w:sz w:val="24"/>
          <w:szCs w:val="24"/>
        </w:rPr>
        <w:t>07</w:t>
      </w:r>
      <w:r w:rsidRPr="00555799" w:rsidR="00840E42">
        <w:rPr>
          <w:sz w:val="24"/>
          <w:szCs w:val="24"/>
        </w:rPr>
        <w:t>.</w:t>
      </w:r>
      <w:r w:rsidRPr="00555799" w:rsidR="002E20D0">
        <w:rPr>
          <w:sz w:val="24"/>
          <w:szCs w:val="24"/>
        </w:rPr>
        <w:t>06</w:t>
      </w:r>
      <w:r w:rsidRPr="00555799" w:rsidR="00840E42">
        <w:rPr>
          <w:sz w:val="24"/>
          <w:szCs w:val="24"/>
        </w:rPr>
        <w:t>.20</w:t>
      </w:r>
      <w:r w:rsidRPr="00555799" w:rsidR="004D7783">
        <w:rPr>
          <w:sz w:val="24"/>
          <w:szCs w:val="24"/>
        </w:rPr>
        <w:t>19</w:t>
      </w:r>
      <w:r w:rsidRPr="00555799" w:rsidR="00840E42">
        <w:rPr>
          <w:sz w:val="24"/>
          <w:szCs w:val="24"/>
        </w:rPr>
        <w:t xml:space="preserve"> года, согласно которому в отношении </w:t>
      </w:r>
      <w:r w:rsidRPr="00555799" w:rsidR="002B0AF3">
        <w:rPr>
          <w:sz w:val="24"/>
          <w:szCs w:val="24"/>
          <w:lang w:eastAsia="ar-SA"/>
        </w:rPr>
        <w:t>Жилкин</w:t>
      </w:r>
      <w:r w:rsidRPr="00555799" w:rsidR="002E20D0">
        <w:rPr>
          <w:sz w:val="24"/>
          <w:szCs w:val="24"/>
          <w:lang w:eastAsia="ar-SA"/>
        </w:rPr>
        <w:t>а</w:t>
      </w:r>
      <w:r w:rsidRPr="00555799" w:rsidR="002B0AF3">
        <w:rPr>
          <w:sz w:val="24"/>
          <w:szCs w:val="24"/>
          <w:lang w:eastAsia="ar-SA"/>
        </w:rPr>
        <w:t xml:space="preserve"> А.П.</w:t>
      </w:r>
      <w:r w:rsidRPr="00555799" w:rsidR="00840E42">
        <w:rPr>
          <w:sz w:val="24"/>
          <w:szCs w:val="24"/>
          <w:lang w:eastAsia="ar-SA"/>
        </w:rPr>
        <w:t xml:space="preserve"> </w:t>
      </w:r>
      <w:r w:rsidRPr="00555799" w:rsidR="00840E42">
        <w:rPr>
          <w:sz w:val="24"/>
          <w:szCs w:val="24"/>
        </w:rPr>
        <w:t xml:space="preserve">установлен административный надзор; </w:t>
      </w:r>
      <w:r w:rsidRPr="00555799" w:rsidR="00464A4E">
        <w:rPr>
          <w:sz w:val="24"/>
          <w:szCs w:val="24"/>
        </w:rPr>
        <w:t xml:space="preserve">заключением о заведении дела административного надзора; предупреждением; графиком прибытия поднадзорного лица на регистрацию; копией регистрационного листа поднадзорного лица; заявлением </w:t>
      </w:r>
      <w:r w:rsidRPr="00555799" w:rsidR="002B0AF3">
        <w:rPr>
          <w:sz w:val="24"/>
          <w:szCs w:val="24"/>
          <w:lang w:eastAsia="ar-SA"/>
        </w:rPr>
        <w:t>Жилкин</w:t>
      </w:r>
      <w:r w:rsidRPr="00555799" w:rsidR="002E20D0">
        <w:rPr>
          <w:sz w:val="24"/>
          <w:szCs w:val="24"/>
          <w:lang w:eastAsia="ar-SA"/>
        </w:rPr>
        <w:t>а</w:t>
      </w:r>
      <w:r w:rsidRPr="00555799" w:rsidR="002B0AF3">
        <w:rPr>
          <w:sz w:val="24"/>
          <w:szCs w:val="24"/>
          <w:lang w:eastAsia="ar-SA"/>
        </w:rPr>
        <w:t xml:space="preserve"> А.П.</w:t>
      </w:r>
      <w:r w:rsidRPr="00555799" w:rsidR="00464A4E">
        <w:rPr>
          <w:sz w:val="24"/>
          <w:szCs w:val="24"/>
          <w:lang w:eastAsia="ar-SA"/>
        </w:rPr>
        <w:t xml:space="preserve"> </w:t>
      </w:r>
      <w:r w:rsidRPr="00555799" w:rsidR="00464A4E">
        <w:rPr>
          <w:sz w:val="24"/>
          <w:szCs w:val="24"/>
        </w:rPr>
        <w:t>о месте его проживания; с</w:t>
      </w:r>
      <w:r w:rsidRPr="00555799" w:rsidR="00336FCB">
        <w:rPr>
          <w:sz w:val="24"/>
          <w:szCs w:val="24"/>
        </w:rPr>
        <w:t>правкой на физическое лицо.</w:t>
      </w:r>
    </w:p>
    <w:p w:rsidR="003704B9" w:rsidRPr="00555799" w:rsidP="003704B9">
      <w:pPr>
        <w:jc w:val="both"/>
        <w:rPr>
          <w:sz w:val="24"/>
          <w:szCs w:val="24"/>
        </w:rPr>
      </w:pPr>
      <w:r w:rsidRPr="00555799">
        <w:rPr>
          <w:sz w:val="24"/>
          <w:szCs w:val="24"/>
        </w:rPr>
        <w:t xml:space="preserve">         </w:t>
      </w:r>
      <w:r w:rsidRPr="00555799" w:rsidR="00336FCB">
        <w:rPr>
          <w:sz w:val="24"/>
          <w:szCs w:val="24"/>
        </w:rPr>
        <w:t xml:space="preserve">Мировой судья квалифицирует действия </w:t>
      </w:r>
      <w:r w:rsidRPr="00555799" w:rsidR="002B0AF3">
        <w:rPr>
          <w:sz w:val="24"/>
          <w:szCs w:val="24"/>
        </w:rPr>
        <w:t>Жилкина А.П.</w:t>
      </w:r>
      <w:r w:rsidRPr="00555799" w:rsidR="00410C4B">
        <w:rPr>
          <w:sz w:val="24"/>
          <w:szCs w:val="24"/>
        </w:rPr>
        <w:t xml:space="preserve"> </w:t>
      </w:r>
      <w:r w:rsidRPr="00555799">
        <w:rPr>
          <w:sz w:val="24"/>
          <w:szCs w:val="24"/>
        </w:rPr>
        <w:t>по</w:t>
      </w:r>
      <w:r w:rsidRPr="00555799">
        <w:rPr>
          <w:sz w:val="24"/>
          <w:szCs w:val="24"/>
        </w:rPr>
        <w:t xml:space="preserve"> ч. 1 ст. 19.24 Кодекса Российской Федерации об административных правонарушениях «Несоблюдение лицом, в отношении которого установлен административный надзор, ограничений, установленных ему судом в соответствии с</w:t>
      </w:r>
      <w:r w:rsidRPr="00555799">
        <w:rPr>
          <w:sz w:val="24"/>
          <w:szCs w:val="24"/>
        </w:rPr>
        <w:t xml:space="preserve"> федеральным законом, если эти действия (бездействие) не содержат уголовно наказуемого деяния».</w:t>
      </w:r>
    </w:p>
    <w:p w:rsidR="00336FCB" w:rsidRPr="00555799" w:rsidP="003704B9">
      <w:pPr>
        <w:jc w:val="both"/>
        <w:rPr>
          <w:sz w:val="24"/>
          <w:szCs w:val="24"/>
        </w:rPr>
      </w:pPr>
      <w:r w:rsidRPr="00555799">
        <w:rPr>
          <w:sz w:val="24"/>
          <w:szCs w:val="24"/>
        </w:rPr>
        <w:t xml:space="preserve">      </w:t>
      </w:r>
      <w:r w:rsidRPr="00555799">
        <w:rPr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336FCB" w:rsidRPr="00555799" w:rsidP="00336FC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55799">
        <w:rPr>
          <w:sz w:val="24"/>
          <w:szCs w:val="24"/>
        </w:rPr>
        <w:t>Обстоятельств</w:t>
      </w:r>
      <w:r w:rsidRPr="00555799" w:rsidR="00AF08CD">
        <w:rPr>
          <w:sz w:val="24"/>
          <w:szCs w:val="24"/>
        </w:rPr>
        <w:t>ом</w:t>
      </w:r>
      <w:r w:rsidRPr="00555799">
        <w:rPr>
          <w:sz w:val="24"/>
          <w:szCs w:val="24"/>
        </w:rPr>
        <w:t>, смягчающи</w:t>
      </w:r>
      <w:r w:rsidRPr="00555799" w:rsidR="00AF08CD">
        <w:rPr>
          <w:sz w:val="24"/>
          <w:szCs w:val="24"/>
        </w:rPr>
        <w:t>м</w:t>
      </w:r>
      <w:r w:rsidRPr="00555799">
        <w:rPr>
          <w:sz w:val="24"/>
          <w:szCs w:val="24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Pr="00555799" w:rsidR="00AF08CD">
        <w:rPr>
          <w:sz w:val="24"/>
          <w:szCs w:val="24"/>
        </w:rPr>
        <w:t>судья признает признание вины.</w:t>
      </w:r>
    </w:p>
    <w:p w:rsidR="00336FCB" w:rsidRPr="00555799" w:rsidP="00336FC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55799">
        <w:rPr>
          <w:sz w:val="24"/>
          <w:szCs w:val="24"/>
        </w:rPr>
        <w:t>Обстоятельств, отягчающих административную ответственность в соответств</w:t>
      </w:r>
      <w:r w:rsidRPr="00555799">
        <w:rPr>
          <w:sz w:val="24"/>
          <w:szCs w:val="24"/>
        </w:rPr>
        <w:t xml:space="preserve">ии со ст. 4.3 Кодекса Российской Федерации об административных правонарушениях, мировым судьей не установлено. </w:t>
      </w:r>
    </w:p>
    <w:p w:rsidR="00336FCB" w:rsidRPr="00555799" w:rsidP="00336FC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55799">
        <w:rPr>
          <w:sz w:val="24"/>
          <w:szCs w:val="24"/>
        </w:rPr>
        <w:t xml:space="preserve">   На основании изложенного и руководствуясь ст.ст. 23.1, 29.9, 29.10, 32.2 Кодекса Российской Федерации об административных правонарушениях, ми</w:t>
      </w:r>
      <w:r w:rsidRPr="00555799">
        <w:rPr>
          <w:sz w:val="24"/>
          <w:szCs w:val="24"/>
        </w:rPr>
        <w:t xml:space="preserve">ровой судья,   </w:t>
      </w:r>
    </w:p>
    <w:p w:rsidR="00423B65" w:rsidRPr="00555799" w:rsidP="00423B65">
      <w:pPr>
        <w:widowControl w:val="0"/>
        <w:tabs>
          <w:tab w:val="left" w:pos="567"/>
        </w:tabs>
        <w:ind w:right="-2" w:firstLine="567"/>
        <w:jc w:val="both"/>
        <w:rPr>
          <w:sz w:val="24"/>
          <w:szCs w:val="24"/>
        </w:rPr>
      </w:pPr>
    </w:p>
    <w:p w:rsidR="00DE0959" w:rsidRPr="00555799" w:rsidP="00DE0959">
      <w:pPr>
        <w:widowControl w:val="0"/>
        <w:shd w:val="clear" w:color="auto" w:fill="FFFFFF"/>
        <w:autoSpaceDE w:val="0"/>
        <w:jc w:val="center"/>
        <w:rPr>
          <w:b/>
          <w:sz w:val="24"/>
          <w:szCs w:val="24"/>
        </w:rPr>
      </w:pPr>
      <w:r w:rsidRPr="00555799">
        <w:rPr>
          <w:b/>
          <w:sz w:val="24"/>
          <w:szCs w:val="24"/>
        </w:rPr>
        <w:t>ПОСТАНОВИЛ:</w:t>
      </w:r>
    </w:p>
    <w:p w:rsidR="00DE0959" w:rsidRPr="00555799" w:rsidP="00DE0959">
      <w:pPr>
        <w:ind w:right="-1"/>
        <w:jc w:val="center"/>
        <w:rPr>
          <w:sz w:val="24"/>
          <w:szCs w:val="24"/>
        </w:rPr>
      </w:pPr>
    </w:p>
    <w:p w:rsidR="003704B9" w:rsidRPr="00555799" w:rsidP="003704B9">
      <w:pPr>
        <w:ind w:firstLine="709"/>
        <w:jc w:val="both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>Жилкина</w:t>
      </w:r>
      <w:r w:rsidRPr="00555799">
        <w:rPr>
          <w:sz w:val="24"/>
          <w:szCs w:val="24"/>
          <w:lang w:eastAsia="ar-SA"/>
        </w:rPr>
        <w:t xml:space="preserve"> А.</w:t>
      </w:r>
      <w:r w:rsidRPr="00555799">
        <w:rPr>
          <w:sz w:val="24"/>
          <w:szCs w:val="24"/>
          <w:lang w:eastAsia="ar-SA"/>
        </w:rPr>
        <w:t xml:space="preserve"> П.</w:t>
      </w:r>
      <w:r w:rsidRPr="00555799">
        <w:rPr>
          <w:sz w:val="24"/>
          <w:szCs w:val="24"/>
          <w:lang w:eastAsia="ar-SA"/>
        </w:rPr>
        <w:t xml:space="preserve"> </w:t>
      </w:r>
      <w:r w:rsidRPr="00555799" w:rsidR="007A646B">
        <w:rPr>
          <w:sz w:val="24"/>
          <w:szCs w:val="24"/>
        </w:rPr>
        <w:t>признать виновным в совершении административного правонаруше</w:t>
      </w:r>
      <w:r w:rsidRPr="00555799" w:rsidR="00FD5854">
        <w:rPr>
          <w:sz w:val="24"/>
          <w:szCs w:val="24"/>
        </w:rPr>
        <w:t>ния, предусмотренного ч.</w:t>
      </w:r>
      <w:r w:rsidRPr="00555799">
        <w:rPr>
          <w:sz w:val="24"/>
          <w:szCs w:val="24"/>
        </w:rPr>
        <w:t>1</w:t>
      </w:r>
      <w:r w:rsidRPr="00555799" w:rsidR="007A646B">
        <w:rPr>
          <w:sz w:val="24"/>
          <w:szCs w:val="24"/>
        </w:rPr>
        <w:t xml:space="preserve"> ст. 19.24 Кодекса Российской Федерации об административных правонарушениях </w:t>
      </w:r>
      <w:r w:rsidRPr="00555799">
        <w:rPr>
          <w:sz w:val="24"/>
          <w:szCs w:val="24"/>
          <w:lang w:eastAsia="ar-SA"/>
        </w:rPr>
        <w:t xml:space="preserve">и назначить ему административное </w:t>
      </w:r>
      <w:r w:rsidRPr="00555799">
        <w:rPr>
          <w:sz w:val="24"/>
          <w:szCs w:val="24"/>
          <w:lang w:eastAsia="ar-SA"/>
        </w:rPr>
        <w:t>наказание в виде административного штрафа в размере 1000 (одна тысяча) рублей.</w:t>
      </w:r>
    </w:p>
    <w:p w:rsidR="003704B9" w:rsidRPr="00555799" w:rsidP="003704B9">
      <w:pPr>
        <w:ind w:firstLine="709"/>
        <w:jc w:val="both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555799">
        <w:rPr>
          <w:sz w:val="24"/>
          <w:szCs w:val="24"/>
          <w:lang w:eastAsia="ar-SA"/>
        </w:rPr>
        <w:t>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</w:t>
      </w:r>
      <w:r w:rsidRPr="00555799">
        <w:rPr>
          <w:sz w:val="24"/>
          <w:szCs w:val="24"/>
          <w:lang w:eastAsia="ar-SA"/>
        </w:rPr>
        <w:t>о счета (ЕКС) 40102810245370000007, БИК 007162163, ОКТМО: 71874000</w:t>
      </w:r>
      <w:r w:rsidRPr="00555799">
        <w:rPr>
          <w:sz w:val="24"/>
          <w:szCs w:val="24"/>
          <w:lang w:eastAsia="ar-SA"/>
        </w:rPr>
        <w:t>. УИН 0412365400385004122619144</w:t>
      </w:r>
      <w:r w:rsidRPr="00555799" w:rsidR="002962B6">
        <w:rPr>
          <w:sz w:val="24"/>
          <w:szCs w:val="24"/>
          <w:lang w:eastAsia="ar-SA"/>
        </w:rPr>
        <w:t>.</w:t>
      </w:r>
    </w:p>
    <w:p w:rsidR="003704B9" w:rsidRPr="00555799" w:rsidP="003704B9">
      <w:pPr>
        <w:ind w:firstLine="709"/>
        <w:jc w:val="both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</w:t>
      </w:r>
      <w:r w:rsidRPr="00555799">
        <w:rPr>
          <w:sz w:val="24"/>
          <w:szCs w:val="24"/>
          <w:lang w:eastAsia="ar-SA"/>
        </w:rPr>
        <w:t>рочки или срока рассрочки исполнения постановления, предусмотренных</w:t>
      </w:r>
      <w:r w:rsidRPr="00555799" w:rsidR="00CE6127">
        <w:rPr>
          <w:sz w:val="24"/>
          <w:szCs w:val="24"/>
          <w:lang w:eastAsia="ar-SA"/>
        </w:rPr>
        <w:t xml:space="preserve"> статьей 31.5 Кодекса РФ об АП.</w:t>
      </w:r>
    </w:p>
    <w:p w:rsidR="003704B9" w:rsidRPr="00555799" w:rsidP="003704B9">
      <w:pPr>
        <w:ind w:firstLine="709"/>
        <w:jc w:val="both"/>
        <w:rPr>
          <w:sz w:val="24"/>
          <w:szCs w:val="24"/>
          <w:lang w:eastAsia="ar-SA"/>
        </w:rPr>
      </w:pPr>
      <w:r w:rsidRPr="00555799">
        <w:rPr>
          <w:sz w:val="24"/>
          <w:szCs w:val="24"/>
          <w:lang w:eastAsia="ar-SA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555799">
        <w:rPr>
          <w:sz w:val="24"/>
          <w:szCs w:val="24"/>
          <w:lang w:eastAsia="ar-SA"/>
        </w:rPr>
        <w:t>через мирового судью</w:t>
      </w:r>
      <w:r w:rsidRPr="00555799">
        <w:rPr>
          <w:sz w:val="24"/>
          <w:szCs w:val="24"/>
          <w:lang w:eastAsia="ar-SA"/>
        </w:rPr>
        <w:t>. В этот ж</w:t>
      </w:r>
      <w:r w:rsidRPr="00555799">
        <w:rPr>
          <w:sz w:val="24"/>
          <w:szCs w:val="24"/>
          <w:lang w:eastAsia="ar-SA"/>
        </w:rPr>
        <w:t xml:space="preserve">е срок постановление может быть опротестовано прокурором.  </w:t>
      </w:r>
    </w:p>
    <w:p w:rsidR="00CE6127" w:rsidRPr="00555799" w:rsidP="003704B9">
      <w:pPr>
        <w:ind w:firstLine="709"/>
        <w:jc w:val="both"/>
        <w:rPr>
          <w:sz w:val="24"/>
          <w:szCs w:val="24"/>
        </w:rPr>
      </w:pPr>
      <w:r w:rsidRPr="00555799">
        <w:rPr>
          <w:sz w:val="24"/>
          <w:szCs w:val="24"/>
        </w:rPr>
        <w:t xml:space="preserve">                       </w:t>
      </w:r>
    </w:p>
    <w:p w:rsidR="0059200D" w:rsidRPr="00555799" w:rsidP="00555799">
      <w:pPr>
        <w:ind w:firstLine="709"/>
        <w:jc w:val="both"/>
        <w:rPr>
          <w:sz w:val="24"/>
          <w:szCs w:val="24"/>
        </w:rPr>
      </w:pPr>
      <w:r w:rsidRPr="00555799">
        <w:rPr>
          <w:sz w:val="24"/>
          <w:szCs w:val="24"/>
        </w:rPr>
        <w:t xml:space="preserve">            </w:t>
      </w:r>
    </w:p>
    <w:p w:rsidR="00555799" w:rsidRPr="00555799" w:rsidP="00555799">
      <w:pPr>
        <w:ind w:firstLine="709"/>
        <w:jc w:val="both"/>
        <w:rPr>
          <w:sz w:val="24"/>
          <w:szCs w:val="24"/>
        </w:rPr>
      </w:pPr>
    </w:p>
    <w:p w:rsidR="00555799" w:rsidRPr="00555799" w:rsidP="00555799">
      <w:pPr>
        <w:ind w:firstLine="709"/>
        <w:jc w:val="both"/>
        <w:rPr>
          <w:sz w:val="24"/>
          <w:szCs w:val="24"/>
        </w:rPr>
      </w:pPr>
    </w:p>
    <w:p w:rsidR="0059200D" w:rsidRPr="00555799" w:rsidP="0059200D">
      <w:pPr>
        <w:rPr>
          <w:sz w:val="24"/>
          <w:szCs w:val="24"/>
        </w:rPr>
      </w:pPr>
      <w:r w:rsidRPr="00555799">
        <w:rPr>
          <w:sz w:val="24"/>
          <w:szCs w:val="24"/>
        </w:rPr>
        <w:t xml:space="preserve"> </w:t>
      </w:r>
      <w:r w:rsidRPr="00555799">
        <w:rPr>
          <w:sz w:val="24"/>
          <w:szCs w:val="24"/>
        </w:rPr>
        <w:t xml:space="preserve">                       Мировой судья                                              </w:t>
      </w:r>
      <w:r w:rsidRPr="00555799">
        <w:rPr>
          <w:sz w:val="24"/>
          <w:szCs w:val="24"/>
        </w:rPr>
        <w:t xml:space="preserve">  Е.А. Таскаева </w:t>
      </w:r>
    </w:p>
    <w:p w:rsidR="0059200D" w:rsidRPr="00555799" w:rsidP="0059200D">
      <w:pPr>
        <w:rPr>
          <w:sz w:val="24"/>
          <w:szCs w:val="24"/>
        </w:rPr>
      </w:pPr>
    </w:p>
    <w:p w:rsidR="0059200D" w:rsidRPr="00555799" w:rsidP="0059200D">
      <w:pPr>
        <w:tabs>
          <w:tab w:val="left" w:pos="567"/>
        </w:tabs>
        <w:suppressAutoHyphens/>
        <w:jc w:val="both"/>
        <w:rPr>
          <w:bCs/>
          <w:color w:val="000000"/>
          <w:spacing w:val="-5"/>
          <w:sz w:val="24"/>
          <w:szCs w:val="24"/>
          <w:lang w:eastAsia="ar-SA"/>
        </w:rPr>
      </w:pPr>
    </w:p>
    <w:p w:rsidR="0059200D" w:rsidRPr="00555799" w:rsidP="0059200D">
      <w:pPr>
        <w:tabs>
          <w:tab w:val="left" w:pos="567"/>
        </w:tabs>
        <w:suppressAutoHyphens/>
        <w:jc w:val="both"/>
        <w:rPr>
          <w:bCs/>
          <w:color w:val="000000"/>
          <w:spacing w:val="-5"/>
          <w:sz w:val="24"/>
          <w:szCs w:val="24"/>
          <w:lang w:eastAsia="ar-SA"/>
        </w:rPr>
      </w:pPr>
    </w:p>
    <w:p w:rsidR="00683EBF" w:rsidRPr="00555799" w:rsidP="00DE0959">
      <w:pPr>
        <w:tabs>
          <w:tab w:val="left" w:pos="709"/>
        </w:tabs>
        <w:ind w:firstLine="567"/>
        <w:jc w:val="both"/>
        <w:rPr>
          <w:sz w:val="24"/>
          <w:szCs w:val="24"/>
          <w:lang w:eastAsia="ar-SA"/>
        </w:rPr>
      </w:pPr>
    </w:p>
    <w:sectPr w:rsidSect="00423B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82E06"/>
    <w:rsid w:val="00083977"/>
    <w:rsid w:val="00083C8E"/>
    <w:rsid w:val="000A0C1F"/>
    <w:rsid w:val="000A7059"/>
    <w:rsid w:val="000B04AB"/>
    <w:rsid w:val="000C4148"/>
    <w:rsid w:val="000D2EA3"/>
    <w:rsid w:val="000E61FE"/>
    <w:rsid w:val="000F1C9E"/>
    <w:rsid w:val="000F38D5"/>
    <w:rsid w:val="0010774D"/>
    <w:rsid w:val="00113E13"/>
    <w:rsid w:val="001211F1"/>
    <w:rsid w:val="001273E1"/>
    <w:rsid w:val="00133EF7"/>
    <w:rsid w:val="001528BC"/>
    <w:rsid w:val="00154A23"/>
    <w:rsid w:val="00163E62"/>
    <w:rsid w:val="00167A96"/>
    <w:rsid w:val="00186392"/>
    <w:rsid w:val="00193FB4"/>
    <w:rsid w:val="001B4592"/>
    <w:rsid w:val="001B77EB"/>
    <w:rsid w:val="001D2F05"/>
    <w:rsid w:val="001F3833"/>
    <w:rsid w:val="002502F4"/>
    <w:rsid w:val="00291F25"/>
    <w:rsid w:val="002962B6"/>
    <w:rsid w:val="002A153F"/>
    <w:rsid w:val="002B0AF3"/>
    <w:rsid w:val="002D5D2E"/>
    <w:rsid w:val="002E1254"/>
    <w:rsid w:val="002E20D0"/>
    <w:rsid w:val="00313E12"/>
    <w:rsid w:val="0032260B"/>
    <w:rsid w:val="00332EEE"/>
    <w:rsid w:val="00336FCB"/>
    <w:rsid w:val="00343939"/>
    <w:rsid w:val="00361A2B"/>
    <w:rsid w:val="003704B9"/>
    <w:rsid w:val="00380224"/>
    <w:rsid w:val="003853E3"/>
    <w:rsid w:val="003B54C6"/>
    <w:rsid w:val="003D6591"/>
    <w:rsid w:val="003E052B"/>
    <w:rsid w:val="00405E76"/>
    <w:rsid w:val="00410C4B"/>
    <w:rsid w:val="00423B65"/>
    <w:rsid w:val="0042673E"/>
    <w:rsid w:val="00441427"/>
    <w:rsid w:val="0044281B"/>
    <w:rsid w:val="00460EB7"/>
    <w:rsid w:val="00464A4E"/>
    <w:rsid w:val="00482345"/>
    <w:rsid w:val="004876B3"/>
    <w:rsid w:val="004B423B"/>
    <w:rsid w:val="004C09B9"/>
    <w:rsid w:val="004D7783"/>
    <w:rsid w:val="004F69C0"/>
    <w:rsid w:val="005063C3"/>
    <w:rsid w:val="005232B4"/>
    <w:rsid w:val="005248E7"/>
    <w:rsid w:val="005279E9"/>
    <w:rsid w:val="00555799"/>
    <w:rsid w:val="00584C2B"/>
    <w:rsid w:val="0059200D"/>
    <w:rsid w:val="005B0B99"/>
    <w:rsid w:val="005B13FA"/>
    <w:rsid w:val="005C7919"/>
    <w:rsid w:val="005D57C7"/>
    <w:rsid w:val="00624774"/>
    <w:rsid w:val="0065058C"/>
    <w:rsid w:val="00683EBF"/>
    <w:rsid w:val="00692104"/>
    <w:rsid w:val="006946E7"/>
    <w:rsid w:val="00695192"/>
    <w:rsid w:val="006A4F09"/>
    <w:rsid w:val="006B4212"/>
    <w:rsid w:val="006B7548"/>
    <w:rsid w:val="006C14F2"/>
    <w:rsid w:val="006F5ABD"/>
    <w:rsid w:val="006F5C77"/>
    <w:rsid w:val="00727119"/>
    <w:rsid w:val="007274E9"/>
    <w:rsid w:val="00762657"/>
    <w:rsid w:val="007A0FDB"/>
    <w:rsid w:val="007A646B"/>
    <w:rsid w:val="007B3D9D"/>
    <w:rsid w:val="007B42F9"/>
    <w:rsid w:val="007B6855"/>
    <w:rsid w:val="007D0057"/>
    <w:rsid w:val="007E6FA4"/>
    <w:rsid w:val="007F03AA"/>
    <w:rsid w:val="007F6E75"/>
    <w:rsid w:val="008026F8"/>
    <w:rsid w:val="00811E4C"/>
    <w:rsid w:val="00817BFD"/>
    <w:rsid w:val="00840E42"/>
    <w:rsid w:val="00880314"/>
    <w:rsid w:val="00882CC7"/>
    <w:rsid w:val="008949BD"/>
    <w:rsid w:val="00894B8A"/>
    <w:rsid w:val="008B08A0"/>
    <w:rsid w:val="008B2C75"/>
    <w:rsid w:val="008C460A"/>
    <w:rsid w:val="008D31F0"/>
    <w:rsid w:val="008D434D"/>
    <w:rsid w:val="008F026C"/>
    <w:rsid w:val="00905030"/>
    <w:rsid w:val="00941378"/>
    <w:rsid w:val="00951576"/>
    <w:rsid w:val="00970B5D"/>
    <w:rsid w:val="009776EE"/>
    <w:rsid w:val="009931F6"/>
    <w:rsid w:val="009B49FC"/>
    <w:rsid w:val="009B568F"/>
    <w:rsid w:val="009B64B8"/>
    <w:rsid w:val="009C12DB"/>
    <w:rsid w:val="009D1A93"/>
    <w:rsid w:val="00A0027A"/>
    <w:rsid w:val="00A07C1E"/>
    <w:rsid w:val="00A201DB"/>
    <w:rsid w:val="00A35DDD"/>
    <w:rsid w:val="00A37339"/>
    <w:rsid w:val="00A40B55"/>
    <w:rsid w:val="00A52457"/>
    <w:rsid w:val="00A765A0"/>
    <w:rsid w:val="00A77090"/>
    <w:rsid w:val="00AB3903"/>
    <w:rsid w:val="00AB5C88"/>
    <w:rsid w:val="00AF08CD"/>
    <w:rsid w:val="00B406AE"/>
    <w:rsid w:val="00B50609"/>
    <w:rsid w:val="00B805EB"/>
    <w:rsid w:val="00B902BE"/>
    <w:rsid w:val="00BB009C"/>
    <w:rsid w:val="00BD72DA"/>
    <w:rsid w:val="00BF1577"/>
    <w:rsid w:val="00BF4AB0"/>
    <w:rsid w:val="00C35FAB"/>
    <w:rsid w:val="00C503C8"/>
    <w:rsid w:val="00C67960"/>
    <w:rsid w:val="00C7167D"/>
    <w:rsid w:val="00C80A91"/>
    <w:rsid w:val="00CA17C2"/>
    <w:rsid w:val="00CB52CF"/>
    <w:rsid w:val="00CC32FC"/>
    <w:rsid w:val="00CE6127"/>
    <w:rsid w:val="00CF5C27"/>
    <w:rsid w:val="00D05A91"/>
    <w:rsid w:val="00D069D6"/>
    <w:rsid w:val="00D06C62"/>
    <w:rsid w:val="00D070E9"/>
    <w:rsid w:val="00D23430"/>
    <w:rsid w:val="00D34C35"/>
    <w:rsid w:val="00D4583F"/>
    <w:rsid w:val="00D65992"/>
    <w:rsid w:val="00D84A71"/>
    <w:rsid w:val="00D915B7"/>
    <w:rsid w:val="00D917E0"/>
    <w:rsid w:val="00DA25B6"/>
    <w:rsid w:val="00DA4919"/>
    <w:rsid w:val="00DC5C49"/>
    <w:rsid w:val="00DD4D0B"/>
    <w:rsid w:val="00DE0959"/>
    <w:rsid w:val="00E041D8"/>
    <w:rsid w:val="00E04BD5"/>
    <w:rsid w:val="00E17421"/>
    <w:rsid w:val="00E33F95"/>
    <w:rsid w:val="00E369FF"/>
    <w:rsid w:val="00E44099"/>
    <w:rsid w:val="00E50802"/>
    <w:rsid w:val="00ED62ED"/>
    <w:rsid w:val="00EF33EC"/>
    <w:rsid w:val="00F016A0"/>
    <w:rsid w:val="00F03CAD"/>
    <w:rsid w:val="00F0401D"/>
    <w:rsid w:val="00F07CC8"/>
    <w:rsid w:val="00F15625"/>
    <w:rsid w:val="00F34009"/>
    <w:rsid w:val="00F55294"/>
    <w:rsid w:val="00F742B3"/>
    <w:rsid w:val="00FA7537"/>
    <w:rsid w:val="00FB379C"/>
    <w:rsid w:val="00FB3AC7"/>
    <w:rsid w:val="00FD1641"/>
    <w:rsid w:val="00FD5854"/>
    <w:rsid w:val="00FE0A60"/>
    <w:rsid w:val="00FF2C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DAB82C-1C2A-483D-A13B-8EEC2983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rsid w:val="00DE0959"/>
    <w:rPr>
      <w:color w:val="0000FF"/>
      <w:u w:val="single"/>
    </w:rPr>
  </w:style>
  <w:style w:type="paragraph" w:styleId="NoSpacing">
    <w:name w:val="No Spacing"/>
    <w:uiPriority w:val="1"/>
    <w:qFormat/>
    <w:rsid w:val="009B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D6909-7D4D-48DD-AFE8-33686C77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